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2D4833">
        <w:rPr>
          <w:rFonts w:ascii="Times New Roman" w:hAnsi="Times New Roman" w:cs="Times New Roman"/>
          <w:b/>
          <w:sz w:val="28"/>
          <w:szCs w:val="28"/>
        </w:rPr>
        <w:t>4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3F018C" w:rsidRPr="003F018C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2D4833">
        <w:rPr>
          <w:rFonts w:ascii="Times New Roman" w:hAnsi="Times New Roman" w:cs="Times New Roman"/>
          <w:sz w:val="28"/>
          <w:szCs w:val="28"/>
        </w:rPr>
        <w:t>4</w:t>
      </w:r>
      <w:r w:rsidR="003F018C" w:rsidRPr="003F018C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2D4833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483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D4833">
        <w:rPr>
          <w:rFonts w:ascii="Times New Roman" w:hAnsi="Times New Roman" w:cs="Times New Roman"/>
          <w:sz w:val="28"/>
          <w:szCs w:val="28"/>
        </w:rPr>
        <w:t>Л.А. Киреева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D4833"/>
    <w:rsid w:val="002E5886"/>
    <w:rsid w:val="003052FB"/>
    <w:rsid w:val="0031365C"/>
    <w:rsid w:val="003936FE"/>
    <w:rsid w:val="003F018C"/>
    <w:rsid w:val="00477586"/>
    <w:rsid w:val="004B00A1"/>
    <w:rsid w:val="005D7FE2"/>
    <w:rsid w:val="00985B08"/>
    <w:rsid w:val="009C3FD0"/>
    <w:rsid w:val="00A15C5B"/>
    <w:rsid w:val="00B01593"/>
    <w:rsid w:val="00B547A1"/>
    <w:rsid w:val="00B713F9"/>
    <w:rsid w:val="00C03D18"/>
    <w:rsid w:val="00DE5692"/>
    <w:rsid w:val="00DF2A13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Лещенко Евгения Викторовна</cp:lastModifiedBy>
  <cp:revision>24</cp:revision>
  <cp:lastPrinted>2021-03-17T04:51:00Z</cp:lastPrinted>
  <dcterms:created xsi:type="dcterms:W3CDTF">2020-08-14T07:46:00Z</dcterms:created>
  <dcterms:modified xsi:type="dcterms:W3CDTF">2025-01-23T13:07:00Z</dcterms:modified>
</cp:coreProperties>
</file>